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96" w:rsidRPr="00805BBD" w:rsidRDefault="00430096" w:rsidP="00805BBD">
      <w:pPr>
        <w:contextualSpacing/>
        <w:rPr>
          <w:b/>
          <w:szCs w:val="24"/>
        </w:rPr>
      </w:pPr>
      <w:r w:rsidRPr="00805BBD">
        <w:rPr>
          <w:b/>
          <w:szCs w:val="24"/>
        </w:rPr>
        <w:t>ОТЧЕТ О РАБОТЕ РАЙОННОГО МЕТОДИЧЕСКОГО ОБЪЕДИНЕНИЯ</w:t>
      </w:r>
    </w:p>
    <w:p w:rsidR="00430096" w:rsidRPr="00805BBD" w:rsidRDefault="00793F8B" w:rsidP="00805BBD">
      <w:pPr>
        <w:contextualSpacing/>
        <w:rPr>
          <w:b/>
          <w:szCs w:val="24"/>
        </w:rPr>
      </w:pPr>
      <w:r w:rsidRPr="00805BBD">
        <w:rPr>
          <w:b/>
          <w:szCs w:val="24"/>
        </w:rPr>
        <w:t>ЗА 201</w:t>
      </w:r>
      <w:r w:rsidR="00B65A7A">
        <w:rPr>
          <w:b/>
          <w:szCs w:val="24"/>
        </w:rPr>
        <w:t>5</w:t>
      </w:r>
      <w:r w:rsidRPr="00805BBD">
        <w:rPr>
          <w:b/>
          <w:szCs w:val="24"/>
        </w:rPr>
        <w:t>-201</w:t>
      </w:r>
      <w:r w:rsidR="00B65A7A">
        <w:rPr>
          <w:b/>
          <w:szCs w:val="24"/>
        </w:rPr>
        <w:t>6</w:t>
      </w:r>
      <w:r w:rsidR="00430096" w:rsidRPr="00805BBD">
        <w:rPr>
          <w:b/>
          <w:szCs w:val="24"/>
        </w:rPr>
        <w:t xml:space="preserve"> УЧЕБНЫЙ ГОД</w:t>
      </w:r>
    </w:p>
    <w:p w:rsidR="00430096" w:rsidRPr="00805BBD" w:rsidRDefault="005F4642" w:rsidP="00805BBD">
      <w:pPr>
        <w:contextualSpacing/>
        <w:jc w:val="both"/>
        <w:rPr>
          <w:szCs w:val="24"/>
        </w:rPr>
      </w:pPr>
      <w:r w:rsidRPr="00805BBD">
        <w:rPr>
          <w:szCs w:val="24"/>
        </w:rPr>
        <w:t xml:space="preserve">     </w:t>
      </w:r>
      <w:r w:rsidR="00430096" w:rsidRPr="00805BBD">
        <w:rPr>
          <w:szCs w:val="24"/>
        </w:rPr>
        <w:t>За истекший год на базе Кардымовского детского сада «Солнышко» было проведено четыре методических объединения педагогов района.</w:t>
      </w:r>
    </w:p>
    <w:p w:rsidR="00872471" w:rsidRPr="00805BBD" w:rsidRDefault="00430096" w:rsidP="00805BBD">
      <w:pPr>
        <w:ind w:left="720"/>
        <w:contextualSpacing/>
        <w:jc w:val="both"/>
      </w:pPr>
      <w:r w:rsidRPr="00805BBD">
        <w:rPr>
          <w:szCs w:val="24"/>
        </w:rPr>
        <w:t xml:space="preserve">Тема работы методического объединения: </w:t>
      </w:r>
      <w:r w:rsidR="003C1034">
        <w:rPr>
          <w:szCs w:val="24"/>
        </w:rPr>
        <w:t>«</w:t>
      </w:r>
      <w:r w:rsidR="003C1034">
        <w:t>Современный педагог – детскому саду»</w:t>
      </w:r>
    </w:p>
    <w:p w:rsidR="003C1034" w:rsidRDefault="00872471" w:rsidP="003C1034">
      <w:pPr>
        <w:ind w:left="720"/>
        <w:contextualSpacing/>
        <w:jc w:val="both"/>
      </w:pPr>
      <w:r w:rsidRPr="00805BBD">
        <w:t>2. Цель работы методического объединения:</w:t>
      </w:r>
      <w:r w:rsidR="003C1034">
        <w:t xml:space="preserve"> </w:t>
      </w:r>
    </w:p>
    <w:p w:rsidR="00872471" w:rsidRPr="00805BBD" w:rsidRDefault="003C1034" w:rsidP="003C1034">
      <w:pPr>
        <w:contextualSpacing/>
        <w:jc w:val="both"/>
      </w:pPr>
      <w:r>
        <w:t xml:space="preserve">   изучение новых моделей образовательной деятельности с детьми в соответствии с федеральным государственным образовательным стандартом дошкольного образования</w:t>
      </w:r>
    </w:p>
    <w:p w:rsidR="00872471" w:rsidRPr="00805BBD" w:rsidRDefault="00872471" w:rsidP="00805BBD">
      <w:pPr>
        <w:ind w:left="360"/>
        <w:contextualSpacing/>
        <w:jc w:val="both"/>
      </w:pPr>
      <w:r w:rsidRPr="00805BBD">
        <w:t>3. Задачи методического объединения на 201</w:t>
      </w:r>
      <w:r w:rsidR="00B65A7A">
        <w:t>5</w:t>
      </w:r>
      <w:r w:rsidRPr="00805BBD">
        <w:t>/201</w:t>
      </w:r>
      <w:r w:rsidR="00B65A7A">
        <w:t>6</w:t>
      </w:r>
      <w:r w:rsidRPr="00805BBD">
        <w:t xml:space="preserve"> учебный год:</w:t>
      </w:r>
    </w:p>
    <w:p w:rsidR="00872471" w:rsidRPr="00805BBD" w:rsidRDefault="003C1034" w:rsidP="00805BBD">
      <w:pPr>
        <w:spacing w:before="100" w:beforeAutospacing="1" w:after="100" w:afterAutospacing="1"/>
        <w:contextualSpacing/>
        <w:jc w:val="both"/>
        <w:rPr>
          <w:color w:val="000000"/>
        </w:rPr>
      </w:pPr>
      <w:r>
        <w:t>3.</w:t>
      </w:r>
      <w:r w:rsidR="00872471" w:rsidRPr="00805BBD">
        <w:t xml:space="preserve">1.  </w:t>
      </w:r>
      <w:r>
        <w:rPr>
          <w:color w:val="000000"/>
        </w:rPr>
        <w:t xml:space="preserve">Расширить теоретические и практические знания педагогов по использованию современных технологий по организации образовательного процесса в соответствии с требованиями ФГОС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>.</w:t>
      </w:r>
    </w:p>
    <w:p w:rsidR="00872471" w:rsidRPr="00805BBD" w:rsidRDefault="003C1034" w:rsidP="00805BBD">
      <w:pPr>
        <w:contextualSpacing/>
        <w:jc w:val="both"/>
      </w:pPr>
      <w:r>
        <w:rPr>
          <w:color w:val="000000"/>
        </w:rPr>
        <w:t>3.</w:t>
      </w:r>
      <w:r w:rsidR="00872471" w:rsidRPr="00805BBD">
        <w:rPr>
          <w:color w:val="000000"/>
        </w:rPr>
        <w:t xml:space="preserve">2. </w:t>
      </w:r>
      <w:r>
        <w:t xml:space="preserve">Современные подходы к оснащению развивающей предметно-пространственной среды ДОУ в соответствии с ФГОС </w:t>
      </w:r>
      <w:proofErr w:type="gramStart"/>
      <w:r>
        <w:t>ДО</w:t>
      </w:r>
      <w:proofErr w:type="gramEnd"/>
      <w:r>
        <w:t>.</w:t>
      </w:r>
      <w:r w:rsidR="00872471" w:rsidRPr="00805BBD">
        <w:t xml:space="preserve"> </w:t>
      </w:r>
    </w:p>
    <w:p w:rsidR="00872471" w:rsidRPr="00805BBD" w:rsidRDefault="003C1034" w:rsidP="00805BBD">
      <w:pPr>
        <w:contextualSpacing/>
        <w:jc w:val="both"/>
        <w:rPr>
          <w:rFonts w:eastAsia="Calibri"/>
        </w:rPr>
      </w:pPr>
      <w:r>
        <w:t>3.</w:t>
      </w:r>
      <w:r w:rsidR="00872471" w:rsidRPr="00805BBD">
        <w:t xml:space="preserve">3. </w:t>
      </w:r>
      <w:r>
        <w:rPr>
          <w:rFonts w:eastAsia="Calibri"/>
        </w:rPr>
        <w:t>Мониторинг качества</w:t>
      </w:r>
      <w:r w:rsidR="00810C8D">
        <w:rPr>
          <w:rFonts w:eastAsia="Calibri"/>
        </w:rPr>
        <w:t xml:space="preserve"> образования в ДОУ</w:t>
      </w:r>
      <w:r w:rsidR="00872471" w:rsidRPr="00805BBD">
        <w:rPr>
          <w:rFonts w:eastAsia="Calibri"/>
        </w:rPr>
        <w:t>.</w:t>
      </w:r>
    </w:p>
    <w:p w:rsidR="00872471" w:rsidRPr="00805BBD" w:rsidRDefault="00430096" w:rsidP="00810C8D">
      <w:pPr>
        <w:contextualSpacing/>
        <w:jc w:val="both"/>
      </w:pPr>
      <w:r w:rsidRPr="00805BBD">
        <w:rPr>
          <w:szCs w:val="24"/>
        </w:rPr>
        <w:t xml:space="preserve">  </w:t>
      </w:r>
      <w:r w:rsidR="00872471" w:rsidRPr="00805BBD">
        <w:rPr>
          <w:szCs w:val="24"/>
        </w:rPr>
        <w:t>1.</w:t>
      </w:r>
      <w:r w:rsidRPr="00805BBD">
        <w:rPr>
          <w:szCs w:val="24"/>
        </w:rPr>
        <w:t xml:space="preserve">   На первом заседании РМО </w:t>
      </w:r>
      <w:r w:rsidR="00793F8B" w:rsidRPr="00805BBD">
        <w:rPr>
          <w:szCs w:val="24"/>
        </w:rPr>
        <w:t xml:space="preserve">старший воспитатель детского сада «Солнышко» </w:t>
      </w:r>
      <w:r w:rsidR="00872471" w:rsidRPr="00805BBD">
        <w:rPr>
          <w:szCs w:val="24"/>
        </w:rPr>
        <w:t xml:space="preserve">Смирнова О.Н. </w:t>
      </w:r>
      <w:r w:rsidR="00793F8B" w:rsidRPr="00805BBD">
        <w:rPr>
          <w:szCs w:val="24"/>
        </w:rPr>
        <w:t>начала заседание районного методического объединения с отчета о работе за 201</w:t>
      </w:r>
      <w:r w:rsidR="00810C8D">
        <w:rPr>
          <w:szCs w:val="24"/>
        </w:rPr>
        <w:t>4</w:t>
      </w:r>
      <w:r w:rsidR="00793F8B" w:rsidRPr="00805BBD">
        <w:rPr>
          <w:szCs w:val="24"/>
        </w:rPr>
        <w:t>-201</w:t>
      </w:r>
      <w:r w:rsidR="00810C8D">
        <w:rPr>
          <w:szCs w:val="24"/>
        </w:rPr>
        <w:t>5</w:t>
      </w:r>
      <w:r w:rsidR="00793F8B" w:rsidRPr="00805BBD">
        <w:rPr>
          <w:szCs w:val="24"/>
        </w:rPr>
        <w:t xml:space="preserve"> учебный год. Из анализа работы можно выделить следующее: деятельность методического объединения была направлена на развитие </w:t>
      </w:r>
      <w:r w:rsidR="00810C8D">
        <w:rPr>
          <w:szCs w:val="24"/>
        </w:rPr>
        <w:t>профессиональной компетентности</w:t>
      </w:r>
      <w:r w:rsidR="00793F8B" w:rsidRPr="00805BBD">
        <w:rPr>
          <w:szCs w:val="24"/>
        </w:rPr>
        <w:t xml:space="preserve"> и активности педагогов, стремлении повышать свое профессиональное мастерство</w:t>
      </w:r>
      <w:r w:rsidR="00D3072F" w:rsidRPr="00805BBD">
        <w:rPr>
          <w:szCs w:val="24"/>
        </w:rPr>
        <w:t>.</w:t>
      </w:r>
      <w:r w:rsidRPr="00805BBD">
        <w:rPr>
          <w:szCs w:val="24"/>
        </w:rPr>
        <w:t xml:space="preserve"> </w:t>
      </w:r>
      <w:r w:rsidR="00810C8D">
        <w:rPr>
          <w:szCs w:val="24"/>
        </w:rPr>
        <w:t xml:space="preserve">Так же утвердили план работы на следующий 2015/2016 учебный год, его цели и задачи. </w:t>
      </w:r>
      <w:r w:rsidR="00872471" w:rsidRPr="00805BBD">
        <w:rPr>
          <w:szCs w:val="24"/>
        </w:rPr>
        <w:t>Еще одним большим вопросом первого заседани</w:t>
      </w:r>
      <w:r w:rsidR="00DC6F04" w:rsidRPr="00805BBD">
        <w:rPr>
          <w:szCs w:val="24"/>
        </w:rPr>
        <w:t>я</w:t>
      </w:r>
      <w:r w:rsidR="00872471" w:rsidRPr="00805BBD">
        <w:rPr>
          <w:szCs w:val="24"/>
        </w:rPr>
        <w:t xml:space="preserve"> РМО был вопрос </w:t>
      </w:r>
      <w:r w:rsidR="00810C8D">
        <w:rPr>
          <w:szCs w:val="24"/>
        </w:rPr>
        <w:t xml:space="preserve">по краеведению, а именно: планирование работы по патриотическому воспитанию детей дошкольного возраста посредством ознакомления </w:t>
      </w:r>
      <w:r w:rsidR="00810C8D" w:rsidRPr="00810C8D">
        <w:rPr>
          <w:szCs w:val="24"/>
        </w:rPr>
        <w:t>с ближайшим природным, социальным миром, историей и культурой родного края</w:t>
      </w:r>
      <w:r w:rsidR="00810C8D">
        <w:rPr>
          <w:szCs w:val="24"/>
        </w:rPr>
        <w:t>.</w:t>
      </w:r>
      <w:r w:rsidR="00810C8D" w:rsidRPr="00805BBD">
        <w:rPr>
          <w:szCs w:val="24"/>
        </w:rPr>
        <w:t xml:space="preserve"> </w:t>
      </w:r>
      <w:r w:rsidR="00810C8D">
        <w:rPr>
          <w:szCs w:val="24"/>
        </w:rPr>
        <w:t>По этому вопросу выступила Геронтьева Ольга Анатольевна воспитатель высшей категории, в котором она познакомила педагогов со своей системой работы по патриотическому воспитанию детей старшего дошкольного возраста.</w:t>
      </w:r>
      <w:r w:rsidR="00DC6F04" w:rsidRPr="00805BBD">
        <w:t xml:space="preserve"> </w:t>
      </w:r>
    </w:p>
    <w:p w:rsidR="00430096" w:rsidRPr="00805BBD" w:rsidRDefault="00430096" w:rsidP="00805BBD">
      <w:pPr>
        <w:spacing w:after="0"/>
        <w:contextualSpacing/>
        <w:jc w:val="both"/>
        <w:rPr>
          <w:szCs w:val="24"/>
        </w:rPr>
      </w:pPr>
      <w:r w:rsidRPr="00805BBD">
        <w:rPr>
          <w:szCs w:val="24"/>
        </w:rPr>
        <w:t xml:space="preserve">Педагоги единогласно утвердили план работы и обсудили анализ работы за прошлый год. </w:t>
      </w:r>
    </w:p>
    <w:p w:rsidR="00430096" w:rsidRPr="00805BBD" w:rsidRDefault="00430096" w:rsidP="00805BBD">
      <w:pPr>
        <w:spacing w:after="0"/>
        <w:contextualSpacing/>
        <w:jc w:val="both"/>
        <w:rPr>
          <w:szCs w:val="24"/>
        </w:rPr>
      </w:pPr>
      <w:r w:rsidRPr="00805BBD">
        <w:rPr>
          <w:szCs w:val="24"/>
        </w:rPr>
        <w:t xml:space="preserve">     На втором заседании РМО </w:t>
      </w:r>
      <w:r w:rsidR="00810C8D">
        <w:rPr>
          <w:szCs w:val="24"/>
        </w:rPr>
        <w:t xml:space="preserve">тема: </w:t>
      </w:r>
      <w:r w:rsidR="00810C8D" w:rsidRPr="00D23355">
        <w:rPr>
          <w:szCs w:val="24"/>
        </w:rPr>
        <w:t>«Современные технологии организации образовательного процесса в соответствии с требованиями ФГО</w:t>
      </w:r>
      <w:r w:rsidR="00810C8D">
        <w:rPr>
          <w:szCs w:val="24"/>
        </w:rPr>
        <w:t>С</w:t>
      </w:r>
      <w:r w:rsidR="00810C8D" w:rsidRPr="00D23355">
        <w:rPr>
          <w:szCs w:val="24"/>
        </w:rPr>
        <w:t xml:space="preserve"> </w:t>
      </w:r>
      <w:proofErr w:type="gramStart"/>
      <w:r w:rsidR="00810C8D" w:rsidRPr="00D23355">
        <w:rPr>
          <w:szCs w:val="24"/>
        </w:rPr>
        <w:t>ДО</w:t>
      </w:r>
      <w:proofErr w:type="gramEnd"/>
      <w:r w:rsidR="00D3072F" w:rsidRPr="00805BBD">
        <w:rPr>
          <w:szCs w:val="24"/>
        </w:rPr>
        <w:t xml:space="preserve">» </w:t>
      </w:r>
      <w:r w:rsidRPr="00805BBD">
        <w:rPr>
          <w:szCs w:val="24"/>
        </w:rPr>
        <w:t xml:space="preserve">педагогами рассматривались следующие вопросы: </w:t>
      </w:r>
    </w:p>
    <w:p w:rsidR="009A1B3E" w:rsidRPr="00D23355" w:rsidRDefault="009A1B3E" w:rsidP="009A1B3E">
      <w:pPr>
        <w:shd w:val="clear" w:color="auto" w:fill="FFFFFF"/>
        <w:spacing w:after="225"/>
        <w:ind w:right="-1"/>
        <w:contextualSpacing/>
        <w:jc w:val="both"/>
        <w:rPr>
          <w:rFonts w:eastAsia="Times New Roman"/>
          <w:szCs w:val="24"/>
          <w:lang w:eastAsia="ru-RU"/>
        </w:rPr>
      </w:pPr>
      <w:r>
        <w:rPr>
          <w:szCs w:val="24"/>
        </w:rPr>
        <w:t xml:space="preserve">      </w:t>
      </w:r>
      <w:r w:rsidRPr="00D23355">
        <w:rPr>
          <w:szCs w:val="24"/>
        </w:rPr>
        <w:t xml:space="preserve">Старший воспитатель Смирнова Ольга Николаевна кратко охарактеризовала </w:t>
      </w:r>
      <w:r w:rsidRPr="00D23355">
        <w:rPr>
          <w:rFonts w:eastAsia="Times New Roman"/>
          <w:szCs w:val="24"/>
          <w:lang w:eastAsia="ru-RU"/>
        </w:rPr>
        <w:t xml:space="preserve">тему заседания РМО - это </w:t>
      </w:r>
      <w:r w:rsidRPr="00D23355">
        <w:rPr>
          <w:szCs w:val="24"/>
        </w:rPr>
        <w:t xml:space="preserve">современные технологии организации образовательного процесса в соответствии </w:t>
      </w:r>
      <w:proofErr w:type="gramStart"/>
      <w:r w:rsidRPr="00D23355">
        <w:rPr>
          <w:szCs w:val="24"/>
        </w:rPr>
        <w:t>с</w:t>
      </w:r>
      <w:proofErr w:type="gramEnd"/>
      <w:r w:rsidRPr="00D23355">
        <w:rPr>
          <w:szCs w:val="24"/>
        </w:rPr>
        <w:t xml:space="preserve"> требованиями ФГО </w:t>
      </w:r>
      <w:proofErr w:type="gramStart"/>
      <w:r w:rsidRPr="00D23355">
        <w:rPr>
          <w:szCs w:val="24"/>
        </w:rPr>
        <w:t>ДО</w:t>
      </w:r>
      <w:proofErr w:type="gramEnd"/>
      <w:r w:rsidRPr="00D23355">
        <w:rPr>
          <w:rFonts w:eastAsia="Times New Roman"/>
          <w:szCs w:val="24"/>
          <w:lang w:eastAsia="ru-RU"/>
        </w:rPr>
        <w:t>. Она коротко охарактеризовала технологии образовательного процесса, которые можно использовать в дошкольном образовании.</w:t>
      </w:r>
    </w:p>
    <w:p w:rsidR="009A1B3E" w:rsidRPr="00D23355" w:rsidRDefault="009A1B3E" w:rsidP="009A1B3E">
      <w:pPr>
        <w:shd w:val="clear" w:color="auto" w:fill="FFFFFF"/>
        <w:spacing w:after="225"/>
        <w:ind w:right="-1"/>
        <w:contextualSpacing/>
        <w:jc w:val="both"/>
        <w:rPr>
          <w:rFonts w:eastAsia="Times New Roman"/>
          <w:szCs w:val="24"/>
          <w:lang w:eastAsia="ru-RU"/>
        </w:rPr>
      </w:pPr>
      <w:r w:rsidRPr="00D23355">
        <w:rPr>
          <w:rFonts w:eastAsia="Times New Roman"/>
          <w:szCs w:val="24"/>
          <w:lang w:eastAsia="ru-RU"/>
        </w:rPr>
        <w:t xml:space="preserve"> 1. </w:t>
      </w:r>
      <w:r w:rsidRPr="00D23355">
        <w:rPr>
          <w:szCs w:val="24"/>
        </w:rPr>
        <w:t xml:space="preserve">Фролова Елена Алексеевна – воспитатель рассказала о </w:t>
      </w:r>
      <w:r w:rsidR="0062695C" w:rsidRPr="00D23355">
        <w:rPr>
          <w:szCs w:val="24"/>
        </w:rPr>
        <w:t>том,</w:t>
      </w:r>
      <w:r w:rsidRPr="00D23355">
        <w:rPr>
          <w:szCs w:val="24"/>
        </w:rPr>
        <w:t xml:space="preserve"> как она использует в своей работе «Нетрадиционные техники рисования в детском саду и их роль в развитии детей дошкольного возраста».</w:t>
      </w:r>
      <w:r w:rsidRPr="00D23355">
        <w:rPr>
          <w:rFonts w:eastAsia="Times New Roman"/>
          <w:szCs w:val="24"/>
        </w:rPr>
        <w:t xml:space="preserve">      Она рассказала о том, что рисование нетрадиционными способами, увлекательная, завораживающая деятельность, которая удивляет и восхищает детей. Рисование  нетрадиционными  техниками    раскрепощает  детей, позволяет им не бояться сделать что-то не так. Рисование  необычными  материалами  и  оригинальными  техниками  позволяет  детям  ощутить  незабываемые положительные эмоции. Эмоции - это и процесс, и результат  практической  деятельности -  художественного творчества.</w:t>
      </w:r>
    </w:p>
    <w:p w:rsidR="009A1B3E" w:rsidRPr="00D23355" w:rsidRDefault="009A1B3E" w:rsidP="009A1B3E">
      <w:pPr>
        <w:shd w:val="clear" w:color="auto" w:fill="FFFFFF"/>
        <w:spacing w:after="225"/>
        <w:ind w:right="-1"/>
        <w:contextualSpacing/>
        <w:jc w:val="both"/>
        <w:rPr>
          <w:rFonts w:eastAsia="Times New Roman"/>
          <w:szCs w:val="24"/>
          <w:lang w:eastAsia="ru-RU"/>
        </w:rPr>
      </w:pPr>
      <w:r w:rsidRPr="00D23355">
        <w:rPr>
          <w:szCs w:val="24"/>
        </w:rPr>
        <w:t>2. Бугаева Любовь Александровна – воспитатель познакомила педагогов</w:t>
      </w:r>
      <w:proofErr w:type="gramStart"/>
      <w:r w:rsidRPr="00D23355">
        <w:rPr>
          <w:szCs w:val="24"/>
        </w:rPr>
        <w:t xml:space="preserve"> ,</w:t>
      </w:r>
      <w:proofErr w:type="gramEnd"/>
      <w:r w:rsidRPr="00D23355">
        <w:rPr>
          <w:szCs w:val="24"/>
        </w:rPr>
        <w:t xml:space="preserve"> присутствующих на МО с современными игровыми технологиями, которые она использует в своей  работе с деть</w:t>
      </w:r>
      <w:r w:rsidR="0062695C">
        <w:rPr>
          <w:szCs w:val="24"/>
        </w:rPr>
        <w:t>ми. Она очередной раз напомнила</w:t>
      </w:r>
      <w:r w:rsidRPr="00D23355">
        <w:rPr>
          <w:szCs w:val="24"/>
        </w:rPr>
        <w:t>, что основной деятельность детей дошкольного возраста</w:t>
      </w:r>
      <w:r w:rsidR="0062695C">
        <w:rPr>
          <w:szCs w:val="24"/>
        </w:rPr>
        <w:t xml:space="preserve"> является игра. О том, что игра</w:t>
      </w:r>
      <w:r w:rsidRPr="00D23355">
        <w:rPr>
          <w:szCs w:val="24"/>
        </w:rPr>
        <w:t>, есть средство познания детьми действительности и рассматривается как деятельность, в результате которой развивается психика ребенка, особое отношение личности к окружающему миру.  Таким образом, игра – это прием организации деятельности детей в образовательной деятельности или набор приемов выстроенных в логике, как изучение заданного программного материала, так и организации заинтересованной познавательной деятельности дошкольников.</w:t>
      </w:r>
    </w:p>
    <w:p w:rsidR="009A1B3E" w:rsidRPr="00D23355" w:rsidRDefault="009A1B3E" w:rsidP="009A1B3E">
      <w:pPr>
        <w:shd w:val="clear" w:color="auto" w:fill="FFFFFF"/>
        <w:spacing w:after="225"/>
        <w:ind w:right="-1"/>
        <w:contextualSpacing/>
        <w:jc w:val="both"/>
        <w:rPr>
          <w:rFonts w:eastAsia="Times New Roman"/>
          <w:szCs w:val="24"/>
          <w:lang w:eastAsia="ru-RU"/>
        </w:rPr>
      </w:pPr>
      <w:r w:rsidRPr="00D23355">
        <w:rPr>
          <w:szCs w:val="24"/>
        </w:rPr>
        <w:t xml:space="preserve">3. Курменева Наталья Степановна – воспитатель рассказала об использовании современных педагогических технологий в работе по ознакомлению детей дошкольного возраста с природой. Она рассказала о том, что в настоящее время постоянно совершенствуются и усложняются технологии информатизации сферы образования. О том, что в своей работе по ознакомлению </w:t>
      </w:r>
      <w:r w:rsidRPr="00D23355">
        <w:rPr>
          <w:szCs w:val="24"/>
        </w:rPr>
        <w:lastRenderedPageBreak/>
        <w:t>дошкольников с природой использует игровые и информационно-коммуникационные технологии. Дидактические игры дают детям возможность оперировать заключенными в их содержании знаниями, способствуя уточнению, закреплению и обобщению полученных ранее знаний и расширению кругозора. А так же познакомила с проектным методом, который позволяет интегрировать сведения из разных областей знаний для решения одной проблемы и применять их на практике.</w:t>
      </w:r>
    </w:p>
    <w:p w:rsidR="009A1B3E" w:rsidRPr="00D23355" w:rsidRDefault="009A1B3E" w:rsidP="009A1B3E">
      <w:pPr>
        <w:shd w:val="clear" w:color="auto" w:fill="FFFFFF"/>
        <w:spacing w:after="225"/>
        <w:ind w:right="-1"/>
        <w:contextualSpacing/>
        <w:jc w:val="both"/>
        <w:rPr>
          <w:rFonts w:eastAsia="Times New Roman"/>
          <w:szCs w:val="24"/>
          <w:lang w:eastAsia="ru-RU"/>
        </w:rPr>
      </w:pPr>
      <w:r w:rsidRPr="00D23355">
        <w:rPr>
          <w:rFonts w:eastAsia="Times New Roman"/>
          <w:szCs w:val="24"/>
          <w:lang w:eastAsia="ru-RU"/>
        </w:rPr>
        <w:t xml:space="preserve"> </w:t>
      </w:r>
      <w:r w:rsidRPr="00D23355">
        <w:rPr>
          <w:szCs w:val="24"/>
        </w:rPr>
        <w:t xml:space="preserve">4. Бакетова Вера Николаевна – воспитатель </w:t>
      </w:r>
      <w:proofErr w:type="gramStart"/>
      <w:r w:rsidRPr="00D23355">
        <w:rPr>
          <w:szCs w:val="24"/>
        </w:rPr>
        <w:t>рассказала</w:t>
      </w:r>
      <w:proofErr w:type="gramEnd"/>
      <w:r w:rsidRPr="00D23355">
        <w:rPr>
          <w:szCs w:val="24"/>
        </w:rPr>
        <w:t xml:space="preserve"> как можно использовать технологию ТРИЗ (теория решения изобретательных задач)  в организации образовательного процесса по экологическому воспитанию у дошкольников. Она рассказала о том, что технология ТРИЗ для дошкольников – это программа коллективных игр и занятий. Она </w:t>
      </w:r>
      <w:proofErr w:type="gramStart"/>
      <w:r w:rsidRPr="00D23355">
        <w:rPr>
          <w:szCs w:val="24"/>
        </w:rPr>
        <w:t>учит</w:t>
      </w:r>
      <w:proofErr w:type="gramEnd"/>
      <w:r w:rsidRPr="00D23355">
        <w:rPr>
          <w:szCs w:val="24"/>
        </w:rPr>
        <w:t xml:space="preserve"> дет ей выявлять противоречия, свойства предметов, явлений и разрешать противоречия. Разрешение противоречий – ключ к творческому мышлению. </w:t>
      </w:r>
    </w:p>
    <w:p w:rsidR="009A1B3E" w:rsidRPr="00D23355" w:rsidRDefault="009A1B3E" w:rsidP="009A1B3E">
      <w:pPr>
        <w:shd w:val="clear" w:color="auto" w:fill="FFFFFF"/>
        <w:spacing w:after="225"/>
        <w:ind w:right="-1"/>
        <w:contextualSpacing/>
        <w:jc w:val="both"/>
        <w:rPr>
          <w:szCs w:val="24"/>
        </w:rPr>
      </w:pPr>
      <w:r w:rsidRPr="00D23355">
        <w:rPr>
          <w:rFonts w:eastAsia="Times New Roman"/>
          <w:szCs w:val="24"/>
          <w:lang w:eastAsia="ru-RU"/>
        </w:rPr>
        <w:t xml:space="preserve">            Затем прошло обсуждение данных вопросов с педагогами района в виде круглого стола, где они поделились тем, какие </w:t>
      </w:r>
      <w:r w:rsidRPr="00D23355">
        <w:rPr>
          <w:szCs w:val="24"/>
        </w:rPr>
        <w:t xml:space="preserve">технологии они используют в организации образовательного процесса в соответствии с требованиями ФГО </w:t>
      </w:r>
      <w:proofErr w:type="gramStart"/>
      <w:r w:rsidRPr="00D23355">
        <w:rPr>
          <w:szCs w:val="24"/>
        </w:rPr>
        <w:t>ДО</w:t>
      </w:r>
      <w:proofErr w:type="gramEnd"/>
      <w:r w:rsidRPr="00D23355">
        <w:rPr>
          <w:szCs w:val="24"/>
        </w:rPr>
        <w:t>.</w:t>
      </w:r>
    </w:p>
    <w:p w:rsidR="009A1B3E" w:rsidRPr="00D23355" w:rsidRDefault="00C37293" w:rsidP="009A1B3E">
      <w:pPr>
        <w:shd w:val="clear" w:color="auto" w:fill="FFFFFF"/>
        <w:spacing w:after="225"/>
        <w:ind w:right="-1"/>
        <w:contextualSpacing/>
        <w:jc w:val="both"/>
        <w:rPr>
          <w:rFonts w:eastAsia="Times New Roman"/>
          <w:szCs w:val="24"/>
          <w:lang w:eastAsia="ru-RU"/>
        </w:rPr>
      </w:pPr>
      <w:r w:rsidRPr="00805BBD">
        <w:t xml:space="preserve">    Общее решение всего коллектива педагогов этого заседания: </w:t>
      </w:r>
      <w:r w:rsidR="009A1B3E" w:rsidRPr="00D23355">
        <w:rPr>
          <w:rFonts w:eastAsia="Times New Roman"/>
          <w:szCs w:val="24"/>
          <w:lang w:eastAsia="ru-RU"/>
        </w:rPr>
        <w:t xml:space="preserve">Для дальнейшего повышения профессиональной компетентности педагогов необходимо знакомиться педагогам с современными технологиями, которые используются в дошкольном образовании и чаще использовать в своей работе с детьми. </w:t>
      </w:r>
    </w:p>
    <w:p w:rsidR="009A1B3E" w:rsidRPr="00D23355" w:rsidRDefault="009A1B3E" w:rsidP="009A1B3E">
      <w:pPr>
        <w:contextualSpacing/>
        <w:jc w:val="both"/>
        <w:rPr>
          <w:szCs w:val="24"/>
        </w:rPr>
      </w:pPr>
      <w:r>
        <w:rPr>
          <w:szCs w:val="24"/>
        </w:rPr>
        <w:t xml:space="preserve">  </w:t>
      </w:r>
      <w:r w:rsidR="00430096" w:rsidRPr="00805BBD">
        <w:rPr>
          <w:szCs w:val="24"/>
        </w:rPr>
        <w:t xml:space="preserve"> На третьем заседании РМО</w:t>
      </w:r>
      <w:r w:rsidR="007C73B5" w:rsidRPr="00805BBD">
        <w:rPr>
          <w:szCs w:val="24"/>
        </w:rPr>
        <w:t xml:space="preserve"> тема: </w:t>
      </w:r>
      <w:r w:rsidRPr="00D23355">
        <w:rPr>
          <w:szCs w:val="24"/>
        </w:rPr>
        <w:t xml:space="preserve">«Современные </w:t>
      </w:r>
      <w:r>
        <w:rPr>
          <w:szCs w:val="24"/>
        </w:rPr>
        <w:t xml:space="preserve">подходы к организации развивающей предметно-пространственной среды в условиях требований </w:t>
      </w:r>
      <w:r w:rsidRPr="00D23355">
        <w:rPr>
          <w:szCs w:val="24"/>
        </w:rPr>
        <w:t xml:space="preserve"> ФГО </w:t>
      </w:r>
      <w:proofErr w:type="gramStart"/>
      <w:r w:rsidRPr="00D23355">
        <w:rPr>
          <w:szCs w:val="24"/>
        </w:rPr>
        <w:t>ДО</w:t>
      </w:r>
      <w:proofErr w:type="gramEnd"/>
      <w:r w:rsidRPr="00D23355">
        <w:rPr>
          <w:szCs w:val="24"/>
        </w:rPr>
        <w:t>»</w:t>
      </w:r>
    </w:p>
    <w:p w:rsidR="009A1B3E" w:rsidRPr="000E1971" w:rsidRDefault="009A1B3E" w:rsidP="009A1B3E">
      <w:pPr>
        <w:ind w:right="141" w:firstLine="851"/>
        <w:contextualSpacing/>
        <w:jc w:val="both"/>
        <w:rPr>
          <w:szCs w:val="24"/>
        </w:rPr>
      </w:pPr>
      <w:proofErr w:type="gramStart"/>
      <w:r w:rsidRPr="00D23355">
        <w:rPr>
          <w:szCs w:val="24"/>
        </w:rPr>
        <w:t xml:space="preserve">Старший воспитатель Смирнова Ольга Николаевна </w:t>
      </w:r>
      <w:r w:rsidRPr="00D23355">
        <w:rPr>
          <w:rFonts w:eastAsia="Times New Roman"/>
          <w:szCs w:val="24"/>
          <w:lang w:eastAsia="ru-RU"/>
        </w:rPr>
        <w:t xml:space="preserve">охарактеризовала </w:t>
      </w:r>
      <w:r>
        <w:rPr>
          <w:rFonts w:eastAsia="Times New Roman"/>
          <w:szCs w:val="24"/>
          <w:lang w:eastAsia="ru-RU"/>
        </w:rPr>
        <w:t xml:space="preserve">требования к </w:t>
      </w:r>
      <w:r>
        <w:rPr>
          <w:szCs w:val="24"/>
        </w:rPr>
        <w:t>развивающей предметно-пространственной среде (ФГОС ДО) и сказала о том, что среда должна обеспечивать максимальную реализацию образовательного потенциала пространства, материалов, оборудования, инвентаря для развития детей дошкольного возраста в соответствии с особенностями каждого этапа, охраны и укрепления их здоровья, учета особенностей и коррекции недостатков их развития</w:t>
      </w:r>
      <w:r w:rsidRPr="00D23355">
        <w:rPr>
          <w:rFonts w:eastAsia="Times New Roman"/>
          <w:szCs w:val="24"/>
          <w:lang w:eastAsia="ru-RU"/>
        </w:rPr>
        <w:t>.</w:t>
      </w:r>
      <w:proofErr w:type="gramEnd"/>
    </w:p>
    <w:p w:rsidR="009A1B3E" w:rsidRDefault="009A1B3E" w:rsidP="009A1B3E">
      <w:pPr>
        <w:shd w:val="clear" w:color="auto" w:fill="FFFFFF"/>
        <w:spacing w:after="225"/>
        <w:ind w:right="141"/>
        <w:contextualSpacing/>
        <w:jc w:val="both"/>
        <w:rPr>
          <w:szCs w:val="24"/>
        </w:rPr>
      </w:pPr>
      <w:r w:rsidRPr="00D23355">
        <w:rPr>
          <w:rFonts w:eastAsia="Times New Roman"/>
          <w:szCs w:val="24"/>
          <w:lang w:eastAsia="ru-RU"/>
        </w:rPr>
        <w:t xml:space="preserve"> 1. </w:t>
      </w:r>
      <w:r>
        <w:rPr>
          <w:szCs w:val="24"/>
        </w:rPr>
        <w:t>Шаповалова Ольга Сергеевна</w:t>
      </w:r>
      <w:r w:rsidRPr="00D23355">
        <w:rPr>
          <w:szCs w:val="24"/>
        </w:rPr>
        <w:t xml:space="preserve"> – воспитатель </w:t>
      </w:r>
      <w:r>
        <w:rPr>
          <w:szCs w:val="24"/>
        </w:rPr>
        <w:t xml:space="preserve">рассказала о развивающей предметно-пространственной среде в группе раннего возраста. Познакомила об особенностях ее организации, об учете основных направлений развития ребенка раннего возраста, а именно: развитие двигательной активности; развитие речи; развитие процессуальной игры; развитие предметной деятельности; развитие общения ребенка </w:t>
      </w:r>
      <w:proofErr w:type="gramStart"/>
      <w:r>
        <w:rPr>
          <w:szCs w:val="24"/>
        </w:rPr>
        <w:t>со</w:t>
      </w:r>
      <w:proofErr w:type="gramEnd"/>
      <w:r>
        <w:rPr>
          <w:szCs w:val="24"/>
        </w:rPr>
        <w:t xml:space="preserve"> взрослым.</w:t>
      </w:r>
    </w:p>
    <w:p w:rsidR="009A1B3E" w:rsidRDefault="009A1B3E" w:rsidP="009A1B3E">
      <w:pPr>
        <w:shd w:val="clear" w:color="auto" w:fill="FFFFFF"/>
        <w:spacing w:after="225"/>
        <w:ind w:right="141"/>
        <w:contextualSpacing/>
        <w:jc w:val="both"/>
        <w:rPr>
          <w:szCs w:val="24"/>
        </w:rPr>
      </w:pPr>
      <w:r w:rsidRPr="00D23355">
        <w:rPr>
          <w:szCs w:val="24"/>
        </w:rPr>
        <w:t xml:space="preserve">2. </w:t>
      </w:r>
      <w:r>
        <w:rPr>
          <w:szCs w:val="24"/>
        </w:rPr>
        <w:t>Грищенкова  Светлана Александровна – воспитатель познакомила с особенностями организации развивающей предметно-пространственной среды во второй младшей группе  (3-4лет)</w:t>
      </w:r>
      <w:r w:rsidRPr="00D23355">
        <w:rPr>
          <w:szCs w:val="24"/>
        </w:rPr>
        <w:t>.</w:t>
      </w:r>
      <w:r>
        <w:rPr>
          <w:szCs w:val="24"/>
        </w:rPr>
        <w:t xml:space="preserve"> Она рассказала, что необходимо учитывать возрастные особенности этого возраста детей и о постепенном наполнении среды сюжетно-ролевыми играми. Чтобы пробудить у детей любопытство, познавательный интерес, желание ставить и решать игровую задачу, необходимо обновлять игровую среду (материалы, постройки, игрушки и т.д.).</w:t>
      </w:r>
    </w:p>
    <w:p w:rsidR="009A1B3E" w:rsidRPr="00D23355" w:rsidRDefault="009A1B3E" w:rsidP="009A1B3E">
      <w:pPr>
        <w:shd w:val="clear" w:color="auto" w:fill="FFFFFF"/>
        <w:spacing w:after="225"/>
        <w:ind w:right="141"/>
        <w:contextualSpacing/>
        <w:jc w:val="both"/>
        <w:rPr>
          <w:szCs w:val="24"/>
        </w:rPr>
      </w:pPr>
      <w:r w:rsidRPr="00D23355">
        <w:rPr>
          <w:szCs w:val="24"/>
        </w:rPr>
        <w:t xml:space="preserve">3. </w:t>
      </w:r>
      <w:r>
        <w:rPr>
          <w:szCs w:val="24"/>
        </w:rPr>
        <w:t>Бондаренкова Надежда Матвеевна и Зелинская Валентина Алексеевна – воспитатели предоставили презентации своей развивающей предметно-пространственной среды в средней  группе, которую они смогли организовать с помощь родителей</w:t>
      </w:r>
      <w:r w:rsidRPr="00D23355">
        <w:rPr>
          <w:szCs w:val="24"/>
        </w:rPr>
        <w:t>.</w:t>
      </w:r>
      <w:r>
        <w:rPr>
          <w:szCs w:val="24"/>
        </w:rPr>
        <w:t xml:space="preserve"> Презентация была яркой, красочной, все фотографии были сделаны по зонированию, начиная с приемной. Воспитатели в доступной форме рассказали и показали, как они организовали развивающую предметно-пространственную среду, что необходимо для детей средней группы детского сада</w:t>
      </w:r>
    </w:p>
    <w:p w:rsidR="009A1B3E" w:rsidRDefault="009A1B3E" w:rsidP="009A1B3E">
      <w:pPr>
        <w:shd w:val="clear" w:color="auto" w:fill="FFFFFF"/>
        <w:spacing w:after="225"/>
        <w:ind w:right="141"/>
        <w:contextualSpacing/>
        <w:jc w:val="both"/>
        <w:rPr>
          <w:szCs w:val="24"/>
        </w:rPr>
      </w:pPr>
      <w:r w:rsidRPr="00D23355">
        <w:rPr>
          <w:szCs w:val="24"/>
        </w:rPr>
        <w:t xml:space="preserve">4. </w:t>
      </w:r>
      <w:r>
        <w:rPr>
          <w:szCs w:val="24"/>
        </w:rPr>
        <w:t>Науменкова Ольга Владимировна – воспитатель рассказала о том, как она организует развивающую предметно-пространственную среду в старшей группе   (5-6лет) в чем ее особенность</w:t>
      </w:r>
      <w:r w:rsidRPr="00D23355">
        <w:rPr>
          <w:szCs w:val="24"/>
        </w:rPr>
        <w:t>.</w:t>
      </w:r>
      <w:r>
        <w:rPr>
          <w:szCs w:val="24"/>
        </w:rPr>
        <w:t xml:space="preserve"> Она рассказала о том, что в старшем возрасте замысел основывается на теме игры, поэтому разнообразная полифункциональная предметная среда пробуждает активное воображение детей, и они всякий раз </w:t>
      </w:r>
    </w:p>
    <w:p w:rsidR="009A1B3E" w:rsidRDefault="009A1B3E" w:rsidP="009A1B3E">
      <w:pPr>
        <w:shd w:val="clear" w:color="auto" w:fill="FFFFFF"/>
        <w:spacing w:after="225"/>
        <w:ind w:right="141"/>
        <w:contextualSpacing/>
        <w:jc w:val="both"/>
        <w:rPr>
          <w:szCs w:val="24"/>
        </w:rPr>
      </w:pPr>
      <w:r>
        <w:rPr>
          <w:szCs w:val="24"/>
        </w:rPr>
        <w:t>по-новому перестраивают имеющееся игровое пространство. Трансформируемость предметно-игровой среды позволяет ребенку взглянуть на игровое пространство с иной точки зрения, проявить активность в обустройстве места игры и предвидеть ее результаты.</w:t>
      </w:r>
    </w:p>
    <w:p w:rsidR="009A1B3E" w:rsidRDefault="009A1B3E" w:rsidP="009A1B3E">
      <w:pPr>
        <w:shd w:val="clear" w:color="auto" w:fill="FFFFFF"/>
        <w:spacing w:after="225"/>
        <w:ind w:right="141"/>
        <w:contextualSpacing/>
        <w:jc w:val="both"/>
        <w:rPr>
          <w:szCs w:val="24"/>
        </w:rPr>
      </w:pPr>
      <w:r>
        <w:rPr>
          <w:szCs w:val="24"/>
        </w:rPr>
        <w:t xml:space="preserve">5. Николаева Лариса Леонидовна – воспитатель рассказа об особенностях организации развивающей предметно-пространственной среды в подготовительной к школе  группе. Она </w:t>
      </w:r>
      <w:r>
        <w:rPr>
          <w:szCs w:val="24"/>
        </w:rPr>
        <w:lastRenderedPageBreak/>
        <w:t>рассказала о том, что среда должна выступать как динамичное пространство, подвижное и легко изменяемое, а так же обратила внимание на то, что при организации среды в группе особое внимание уделялось созданию условий обеспечивающих безопасность и психологический комфорт каждого ребенка, чтобы дети имели возможность заниматься любимым делом. Особое внимание Лариса Леонидовна уделила организации уголка по патриотическому воспитанию, где она разместила не только символы России, но и в свободном доступе для детей разнообразные альбомы, игры по своему родному краю.</w:t>
      </w:r>
    </w:p>
    <w:p w:rsidR="009A1B3E" w:rsidRDefault="009A1B3E" w:rsidP="009A1B3E">
      <w:pPr>
        <w:shd w:val="clear" w:color="auto" w:fill="FFFFFF"/>
        <w:spacing w:after="225"/>
        <w:ind w:right="141"/>
        <w:contextualSpacing/>
        <w:jc w:val="both"/>
        <w:rPr>
          <w:szCs w:val="24"/>
        </w:rPr>
      </w:pPr>
      <w:r>
        <w:rPr>
          <w:szCs w:val="24"/>
        </w:rPr>
        <w:t xml:space="preserve">6. Антонова Наталья Владимировна – воспитатель дошкольной группы  «Колокольчик» </w:t>
      </w:r>
      <w:proofErr w:type="spellStart"/>
      <w:r>
        <w:rPr>
          <w:szCs w:val="24"/>
        </w:rPr>
        <w:t>Тирянской</w:t>
      </w:r>
      <w:proofErr w:type="spellEnd"/>
      <w:r>
        <w:rPr>
          <w:szCs w:val="24"/>
        </w:rPr>
        <w:t xml:space="preserve"> ОШ познакомила педагогов МО </w:t>
      </w:r>
      <w:proofErr w:type="gramStart"/>
      <w:r>
        <w:rPr>
          <w:szCs w:val="24"/>
        </w:rPr>
        <w:t>о</w:t>
      </w:r>
      <w:proofErr w:type="gramEnd"/>
      <w:r>
        <w:rPr>
          <w:szCs w:val="24"/>
        </w:rPr>
        <w:t xml:space="preserve"> организации развивающая предметно-пространственная среда в разновозрастной дошкольной группы при школе. Она на слайдах </w:t>
      </w:r>
      <w:proofErr w:type="gramStart"/>
      <w:r>
        <w:rPr>
          <w:szCs w:val="24"/>
        </w:rPr>
        <w:t>показала</w:t>
      </w:r>
      <w:proofErr w:type="gramEnd"/>
      <w:r>
        <w:rPr>
          <w:szCs w:val="24"/>
        </w:rPr>
        <w:t xml:space="preserve"> как распределила игровые зоны и уголки чтобы эффективно развивать индивидуальность каждого ребенка с учетом его склонностей, интересов, уровня активности.</w:t>
      </w:r>
    </w:p>
    <w:p w:rsidR="009A1B3E" w:rsidRDefault="009A1B3E" w:rsidP="009A1B3E">
      <w:pPr>
        <w:shd w:val="clear" w:color="auto" w:fill="FFFFFF"/>
        <w:spacing w:after="225"/>
        <w:ind w:right="141"/>
        <w:contextualSpacing/>
        <w:jc w:val="both"/>
        <w:rPr>
          <w:szCs w:val="24"/>
        </w:rPr>
      </w:pPr>
      <w:r w:rsidRPr="00D23355">
        <w:rPr>
          <w:rFonts w:eastAsia="Times New Roman"/>
          <w:szCs w:val="24"/>
          <w:lang w:eastAsia="ru-RU"/>
        </w:rPr>
        <w:t xml:space="preserve">            Затем прошло обсуждение данных вопросов с педагогами района в виде круглого стола, где они поделились тем, какие </w:t>
      </w:r>
      <w:r>
        <w:rPr>
          <w:szCs w:val="24"/>
        </w:rPr>
        <w:t>они организуют свою развивающую предметно-пространственную среду, как им это удается</w:t>
      </w:r>
      <w:r w:rsidRPr="00D23355">
        <w:rPr>
          <w:szCs w:val="24"/>
        </w:rPr>
        <w:t>.</w:t>
      </w:r>
    </w:p>
    <w:p w:rsidR="00E46753" w:rsidRPr="00D23355" w:rsidRDefault="00E46753" w:rsidP="00E46753">
      <w:pPr>
        <w:shd w:val="clear" w:color="auto" w:fill="FFFFFF"/>
        <w:spacing w:after="225"/>
        <w:ind w:right="-1"/>
        <w:contextualSpacing/>
        <w:jc w:val="both"/>
        <w:rPr>
          <w:rFonts w:eastAsia="Times New Roman"/>
          <w:szCs w:val="24"/>
          <w:lang w:eastAsia="ru-RU"/>
        </w:rPr>
      </w:pPr>
      <w:r w:rsidRPr="00D23355">
        <w:rPr>
          <w:rFonts w:eastAsia="Times New Roman"/>
          <w:szCs w:val="24"/>
          <w:lang w:eastAsia="ru-RU"/>
        </w:rPr>
        <w:t>Решение</w:t>
      </w:r>
      <w:r>
        <w:rPr>
          <w:rFonts w:eastAsia="Times New Roman"/>
          <w:szCs w:val="24"/>
          <w:lang w:eastAsia="ru-RU"/>
        </w:rPr>
        <w:t>м данного заседание было таким</w:t>
      </w:r>
      <w:r w:rsidRPr="00D23355">
        <w:rPr>
          <w:rFonts w:eastAsia="Times New Roman"/>
          <w:szCs w:val="24"/>
          <w:lang w:eastAsia="ru-RU"/>
        </w:rPr>
        <w:t>:</w:t>
      </w:r>
      <w:r>
        <w:rPr>
          <w:rFonts w:eastAsia="Times New Roman"/>
          <w:szCs w:val="24"/>
          <w:lang w:eastAsia="ru-RU"/>
        </w:rPr>
        <w:t xml:space="preserve"> д</w:t>
      </w:r>
      <w:r w:rsidRPr="00D23355">
        <w:rPr>
          <w:rFonts w:eastAsia="Times New Roman"/>
          <w:szCs w:val="24"/>
          <w:lang w:eastAsia="ru-RU"/>
        </w:rPr>
        <w:t xml:space="preserve">ля дальнейшего </w:t>
      </w:r>
      <w:r>
        <w:rPr>
          <w:rFonts w:eastAsia="Times New Roman"/>
          <w:szCs w:val="24"/>
          <w:lang w:eastAsia="ru-RU"/>
        </w:rPr>
        <w:t>наполнения развивающей предметно-пространственной среды своих ДОУ необходимо использовать разнообразные материалы, сделанные своими руками и пополнять уголки экспериментирования не только покупным материалом, но и предметами нас окружающими (баночки, коробочки и т.д.)</w:t>
      </w:r>
      <w:r w:rsidRPr="00D23355">
        <w:rPr>
          <w:rFonts w:eastAsia="Times New Roman"/>
          <w:szCs w:val="24"/>
          <w:lang w:eastAsia="ru-RU"/>
        </w:rPr>
        <w:t xml:space="preserve">. </w:t>
      </w:r>
    </w:p>
    <w:p w:rsidR="00766592" w:rsidRPr="00805BBD" w:rsidRDefault="0089385B" w:rsidP="00805BBD">
      <w:pPr>
        <w:contextualSpacing/>
        <w:jc w:val="both"/>
        <w:rPr>
          <w:rFonts w:eastAsia="Calibri"/>
        </w:rPr>
      </w:pPr>
      <w:r w:rsidRPr="00805BBD">
        <w:t xml:space="preserve"> </w:t>
      </w:r>
      <w:r w:rsidR="0081213A" w:rsidRPr="00805BBD">
        <w:t xml:space="preserve"> </w:t>
      </w:r>
      <w:r w:rsidR="00A55550" w:rsidRPr="00805BBD">
        <w:t>Четвертое заседание прошло по теме: «</w:t>
      </w:r>
      <w:r w:rsidR="00E46753">
        <w:rPr>
          <w:rFonts w:eastAsia="Calibri"/>
        </w:rPr>
        <w:t>Мониторинг качества образования в ДОУ</w:t>
      </w:r>
      <w:r w:rsidR="00766592" w:rsidRPr="00805BBD">
        <w:t>».</w:t>
      </w:r>
    </w:p>
    <w:p w:rsidR="0081213A" w:rsidRPr="00805BBD" w:rsidRDefault="00766592" w:rsidP="00805BBD">
      <w:pPr>
        <w:contextualSpacing/>
        <w:jc w:val="both"/>
      </w:pPr>
      <w:r w:rsidRPr="00805BBD">
        <w:t>Подведение итогов</w:t>
      </w:r>
      <w:r w:rsidR="00A55550" w:rsidRPr="00805BBD">
        <w:t xml:space="preserve"> </w:t>
      </w:r>
      <w:r w:rsidRPr="00805BBD">
        <w:t>учебного года</w:t>
      </w:r>
    </w:p>
    <w:p w:rsidR="00DF26D7" w:rsidRPr="00805BBD" w:rsidRDefault="00DF26D7" w:rsidP="00805BBD">
      <w:pPr>
        <w:contextualSpacing/>
        <w:jc w:val="both"/>
        <w:rPr>
          <w:szCs w:val="24"/>
        </w:rPr>
      </w:pPr>
      <w:r w:rsidRPr="00805BBD">
        <w:rPr>
          <w:szCs w:val="24"/>
        </w:rPr>
        <w:t xml:space="preserve">Все заседания РМО проведены согласно плану работы. Выполнение решения заседаний контролируются, результаты деятельности педагогов отслеживаются.  </w:t>
      </w:r>
      <w:r w:rsidR="00430096" w:rsidRPr="00805BBD">
        <w:rPr>
          <w:szCs w:val="24"/>
        </w:rPr>
        <w:t>Педагоги принимают активное участие в организационных  мероприятиях, посещают заседания МО.</w:t>
      </w:r>
    </w:p>
    <w:p w:rsidR="00214B32" w:rsidRPr="00805BBD" w:rsidRDefault="00DF26D7" w:rsidP="00805BBD">
      <w:pPr>
        <w:pStyle w:val="a3"/>
        <w:ind w:left="0"/>
        <w:jc w:val="both"/>
      </w:pPr>
      <w:r w:rsidRPr="00805BBD">
        <w:rPr>
          <w:szCs w:val="24"/>
        </w:rPr>
        <w:t xml:space="preserve">   </w:t>
      </w:r>
      <w:r w:rsidR="00227116" w:rsidRPr="00805BBD">
        <w:rPr>
          <w:rFonts w:eastAsia="Times New Roman"/>
          <w:szCs w:val="24"/>
          <w:lang w:eastAsia="ru-RU"/>
        </w:rPr>
        <w:t xml:space="preserve"> </w:t>
      </w:r>
      <w:r w:rsidR="00E26B40" w:rsidRPr="00805BBD">
        <w:rPr>
          <w:szCs w:val="24"/>
        </w:rPr>
        <w:t xml:space="preserve">Анализируя работу РМО, хочется отметить следующее: деятельность методического объединения была направлена на </w:t>
      </w:r>
      <w:r w:rsidRPr="00805BBD">
        <w:t xml:space="preserve">повышение  уровня компетентности педагогов </w:t>
      </w:r>
      <w:r w:rsidR="00E46753">
        <w:t xml:space="preserve">по применению в своей работе </w:t>
      </w:r>
      <w:r w:rsidRPr="00805BBD">
        <w:t xml:space="preserve"> с детьми</w:t>
      </w:r>
      <w:r w:rsidR="00E46753">
        <w:t xml:space="preserve"> современных технологий, также работа по обогащению развивающей предметно-пространственной среды для организации образовательного процесса в ДОУ</w:t>
      </w:r>
      <w:r w:rsidRPr="00805BBD">
        <w:t>.</w:t>
      </w:r>
    </w:p>
    <w:p w:rsidR="00E26B40" w:rsidRPr="00805BBD" w:rsidRDefault="00214B32" w:rsidP="00805BBD">
      <w:pPr>
        <w:pStyle w:val="a3"/>
        <w:ind w:left="0"/>
        <w:jc w:val="both"/>
        <w:rPr>
          <w:szCs w:val="24"/>
        </w:rPr>
      </w:pPr>
      <w:r w:rsidRPr="00805BBD">
        <w:t xml:space="preserve">   </w:t>
      </w:r>
      <w:r w:rsidR="00DF26D7" w:rsidRPr="00805BBD">
        <w:t xml:space="preserve">  </w:t>
      </w:r>
      <w:r w:rsidR="00E26B40" w:rsidRPr="00805BBD">
        <w:rPr>
          <w:szCs w:val="24"/>
        </w:rPr>
        <w:t>В этом учебном году отмечена высокая посещаемость, активность педагогов ДОУ/ОУ района.</w:t>
      </w:r>
    </w:p>
    <w:p w:rsidR="00E26B40" w:rsidRPr="00805BBD" w:rsidRDefault="00E26B40" w:rsidP="00805BBD">
      <w:pPr>
        <w:spacing w:before="100" w:beforeAutospacing="1" w:after="100" w:afterAutospacing="1"/>
        <w:contextualSpacing/>
        <w:jc w:val="both"/>
        <w:rPr>
          <w:rFonts w:eastAsia="Times New Roman"/>
          <w:szCs w:val="24"/>
          <w:lang w:eastAsia="ru-RU"/>
        </w:rPr>
      </w:pPr>
    </w:p>
    <w:p w:rsidR="00430096" w:rsidRPr="00805BBD" w:rsidRDefault="00E46753" w:rsidP="00805BBD">
      <w:pPr>
        <w:contextualSpacing/>
        <w:jc w:val="right"/>
        <w:rPr>
          <w:szCs w:val="24"/>
        </w:rPr>
      </w:pPr>
      <w:r>
        <w:rPr>
          <w:szCs w:val="24"/>
        </w:rPr>
        <w:t>01</w:t>
      </w:r>
      <w:r w:rsidR="00430096" w:rsidRPr="00805BBD">
        <w:rPr>
          <w:szCs w:val="24"/>
        </w:rPr>
        <w:t>.</w:t>
      </w:r>
      <w:r>
        <w:rPr>
          <w:szCs w:val="24"/>
        </w:rPr>
        <w:t>06.2016г.</w:t>
      </w:r>
    </w:p>
    <w:p w:rsidR="00430096" w:rsidRPr="00805BBD" w:rsidRDefault="00430096" w:rsidP="00805BBD">
      <w:pPr>
        <w:ind w:left="1080"/>
        <w:contextualSpacing/>
        <w:jc w:val="both"/>
        <w:rPr>
          <w:szCs w:val="24"/>
        </w:rPr>
      </w:pPr>
      <w:r w:rsidRPr="00805BBD">
        <w:rPr>
          <w:szCs w:val="24"/>
        </w:rPr>
        <w:t xml:space="preserve">Старший воспитатель                          </w:t>
      </w:r>
      <w:r w:rsidR="00707B95" w:rsidRPr="00805BBD">
        <w:rPr>
          <w:szCs w:val="24"/>
        </w:rPr>
        <w:t xml:space="preserve">                                     </w:t>
      </w:r>
      <w:r w:rsidRPr="00805BBD">
        <w:rPr>
          <w:szCs w:val="24"/>
        </w:rPr>
        <w:t xml:space="preserve"> /Смирнова О.Н./</w:t>
      </w:r>
    </w:p>
    <w:p w:rsidR="00430096" w:rsidRPr="00805BBD" w:rsidRDefault="00430096" w:rsidP="00805BBD">
      <w:pPr>
        <w:contextualSpacing/>
        <w:jc w:val="both"/>
        <w:rPr>
          <w:szCs w:val="24"/>
        </w:rPr>
      </w:pPr>
    </w:p>
    <w:p w:rsidR="005902B9" w:rsidRPr="00805BBD" w:rsidRDefault="005902B9" w:rsidP="00805BBD">
      <w:pPr>
        <w:contextualSpacing/>
        <w:rPr>
          <w:szCs w:val="24"/>
        </w:rPr>
      </w:pPr>
    </w:p>
    <w:sectPr w:rsidR="005902B9" w:rsidRPr="00805BBD" w:rsidSect="00707B95">
      <w:pgSz w:w="11906" w:h="16838"/>
      <w:pgMar w:top="113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26294"/>
    <w:multiLevelType w:val="hybridMultilevel"/>
    <w:tmpl w:val="8C26F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506CA6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C83FE7"/>
    <w:multiLevelType w:val="hybridMultilevel"/>
    <w:tmpl w:val="A9C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30096"/>
    <w:rsid w:val="00081276"/>
    <w:rsid w:val="001B697E"/>
    <w:rsid w:val="001C5CB2"/>
    <w:rsid w:val="0020561B"/>
    <w:rsid w:val="00214B32"/>
    <w:rsid w:val="00227116"/>
    <w:rsid w:val="00293250"/>
    <w:rsid w:val="002B7601"/>
    <w:rsid w:val="002E501B"/>
    <w:rsid w:val="002F1D18"/>
    <w:rsid w:val="003859B7"/>
    <w:rsid w:val="003C1034"/>
    <w:rsid w:val="003D58DD"/>
    <w:rsid w:val="00430096"/>
    <w:rsid w:val="004B2B16"/>
    <w:rsid w:val="004B78F5"/>
    <w:rsid w:val="005416EE"/>
    <w:rsid w:val="005902B9"/>
    <w:rsid w:val="005F4642"/>
    <w:rsid w:val="0062695C"/>
    <w:rsid w:val="00663C1A"/>
    <w:rsid w:val="00707B95"/>
    <w:rsid w:val="00766592"/>
    <w:rsid w:val="00771E68"/>
    <w:rsid w:val="00793F8B"/>
    <w:rsid w:val="007C73B5"/>
    <w:rsid w:val="00805BBD"/>
    <w:rsid w:val="00810C8D"/>
    <w:rsid w:val="0081213A"/>
    <w:rsid w:val="00872471"/>
    <w:rsid w:val="0089385B"/>
    <w:rsid w:val="008B4B54"/>
    <w:rsid w:val="00966BBF"/>
    <w:rsid w:val="009A1B3E"/>
    <w:rsid w:val="00A361BA"/>
    <w:rsid w:val="00A55550"/>
    <w:rsid w:val="00A7341C"/>
    <w:rsid w:val="00A80616"/>
    <w:rsid w:val="00A94BFF"/>
    <w:rsid w:val="00B02992"/>
    <w:rsid w:val="00B65A7A"/>
    <w:rsid w:val="00C37293"/>
    <w:rsid w:val="00CB7CC5"/>
    <w:rsid w:val="00D00CD4"/>
    <w:rsid w:val="00D3072F"/>
    <w:rsid w:val="00D447BB"/>
    <w:rsid w:val="00D503A3"/>
    <w:rsid w:val="00DC6F04"/>
    <w:rsid w:val="00DF26D7"/>
    <w:rsid w:val="00E26B40"/>
    <w:rsid w:val="00E46753"/>
    <w:rsid w:val="00F17A51"/>
    <w:rsid w:val="00F6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96"/>
    <w:pPr>
      <w:spacing w:line="240" w:lineRule="auto"/>
      <w:jc w:val="center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096"/>
    <w:pPr>
      <w:ind w:left="720"/>
      <w:contextualSpacing/>
    </w:pPr>
  </w:style>
  <w:style w:type="table" w:styleId="a4">
    <w:name w:val="Table Grid"/>
    <w:basedOn w:val="a1"/>
    <w:rsid w:val="00D30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991B5-08AA-41DB-A34F-17CD9CE9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Алевтина</cp:lastModifiedBy>
  <cp:revision>2</cp:revision>
  <cp:lastPrinted>2016-06-30T09:36:00Z</cp:lastPrinted>
  <dcterms:created xsi:type="dcterms:W3CDTF">2016-06-30T09:37:00Z</dcterms:created>
  <dcterms:modified xsi:type="dcterms:W3CDTF">2016-06-30T09:37:00Z</dcterms:modified>
</cp:coreProperties>
</file>